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76" w:rsidRPr="00224976" w:rsidRDefault="00224976" w:rsidP="00224976">
      <w:pPr>
        <w:spacing w:line="220" w:lineRule="atLeast"/>
      </w:pPr>
      <w:r w:rsidRPr="00224976">
        <w:rPr>
          <w:rFonts w:hint="eastAsia"/>
        </w:rPr>
        <w:t>附件</w:t>
      </w:r>
      <w:r w:rsidRPr="00224976">
        <w:rPr>
          <w:rFonts w:hint="eastAsia"/>
        </w:rPr>
        <w:t>1</w:t>
      </w:r>
    </w:p>
    <w:p w:rsidR="00224976" w:rsidRPr="00EF38E8" w:rsidRDefault="00EF38E8" w:rsidP="00224976">
      <w:pPr>
        <w:spacing w:line="220" w:lineRule="atLeast"/>
        <w:rPr>
          <w:sz w:val="28"/>
          <w:szCs w:val="28"/>
        </w:rPr>
      </w:pPr>
      <w:r>
        <w:rPr>
          <w:rFonts w:hint="eastAsia"/>
        </w:rPr>
        <w:t xml:space="preserve">                            </w:t>
      </w:r>
      <w:r w:rsidR="00224976" w:rsidRPr="00EF38E8">
        <w:rPr>
          <w:rFonts w:hint="eastAsia"/>
          <w:sz w:val="28"/>
          <w:szCs w:val="28"/>
        </w:rPr>
        <w:t>河南测绘职业学院教室借用申请表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4"/>
        <w:gridCol w:w="1747"/>
        <w:gridCol w:w="30"/>
        <w:gridCol w:w="918"/>
        <w:gridCol w:w="835"/>
        <w:gridCol w:w="28"/>
        <w:gridCol w:w="1423"/>
        <w:gridCol w:w="855"/>
        <w:gridCol w:w="1114"/>
        <w:gridCol w:w="22"/>
        <w:gridCol w:w="1566"/>
      </w:tblGrid>
      <w:tr w:rsidR="00224976" w:rsidRPr="00224976" w:rsidTr="00880B06">
        <w:trPr>
          <w:trHeight w:val="508"/>
          <w:jc w:val="center"/>
        </w:trPr>
        <w:tc>
          <w:tcPr>
            <w:tcW w:w="9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  <w:rPr>
                <w:b/>
              </w:rPr>
            </w:pPr>
            <w:r w:rsidRPr="00224976">
              <w:rPr>
                <w:rFonts w:hint="eastAsia"/>
                <w:b/>
              </w:rPr>
              <w:t>1.</w:t>
            </w:r>
            <w:r w:rsidRPr="00224976">
              <w:rPr>
                <w:rFonts w:hint="eastAsia"/>
                <w:b/>
              </w:rPr>
              <w:t>借用单位</w:t>
            </w:r>
          </w:p>
        </w:tc>
      </w:tr>
      <w:tr w:rsidR="00224976" w:rsidRPr="00224976" w:rsidTr="00880B06">
        <w:trPr>
          <w:trHeight w:val="50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  <w:r w:rsidRPr="00224976">
              <w:rPr>
                <w:rFonts w:hint="eastAsia"/>
              </w:rPr>
              <w:t>单位名称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  <w:r w:rsidRPr="00224976">
              <w:rPr>
                <w:rFonts w:hint="eastAsia"/>
              </w:rPr>
              <w:t>联系人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  <w:r w:rsidRPr="00224976">
              <w:rPr>
                <w:rFonts w:hint="eastAsia"/>
              </w:rPr>
              <w:t>电话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</w:tr>
      <w:tr w:rsidR="00224976" w:rsidRPr="00224976" w:rsidTr="00880B06">
        <w:trPr>
          <w:trHeight w:val="508"/>
          <w:jc w:val="center"/>
        </w:trPr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  <w:r w:rsidRPr="00224976">
              <w:rPr>
                <w:rFonts w:hint="eastAsia"/>
              </w:rPr>
              <w:t>借用单位意见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  <w:r w:rsidRPr="00224976">
              <w:rPr>
                <w:rFonts w:hint="eastAsia"/>
              </w:rPr>
              <w:t>签字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</w:tr>
      <w:tr w:rsidR="00224976" w:rsidRPr="00224976" w:rsidTr="00880B06">
        <w:trPr>
          <w:trHeight w:val="508"/>
          <w:jc w:val="center"/>
        </w:trPr>
        <w:tc>
          <w:tcPr>
            <w:tcW w:w="9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  <w:rPr>
                <w:b/>
              </w:rPr>
            </w:pPr>
            <w:r w:rsidRPr="00224976">
              <w:rPr>
                <w:rFonts w:hint="eastAsia"/>
                <w:b/>
              </w:rPr>
              <w:t>2.</w:t>
            </w:r>
            <w:r w:rsidRPr="00224976">
              <w:rPr>
                <w:rFonts w:hint="eastAsia"/>
                <w:b/>
              </w:rPr>
              <w:t>借用教室及要求</w:t>
            </w:r>
          </w:p>
        </w:tc>
      </w:tr>
      <w:tr w:rsidR="00224976" w:rsidRPr="00224976" w:rsidTr="00880B06">
        <w:trPr>
          <w:trHeight w:val="1093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  <w:r w:rsidRPr="00224976">
              <w:rPr>
                <w:rFonts w:hint="eastAsia"/>
              </w:rPr>
              <w:t>序号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  <w:r w:rsidRPr="00224976">
              <w:rPr>
                <w:rFonts w:hint="eastAsia"/>
              </w:rPr>
              <w:t>时间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  <w:r w:rsidRPr="00224976">
              <w:rPr>
                <w:rFonts w:hint="eastAsia"/>
              </w:rPr>
              <w:t>星期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  <w:r w:rsidRPr="00224976">
              <w:rPr>
                <w:rFonts w:hint="eastAsia"/>
              </w:rPr>
              <w:t>节次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  <w:r w:rsidRPr="00224976">
              <w:rPr>
                <w:rFonts w:hint="eastAsia"/>
              </w:rPr>
              <w:t>用途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  <w:r w:rsidRPr="00224976">
              <w:rPr>
                <w:rFonts w:hint="eastAsia"/>
              </w:rPr>
              <w:t>是否多媒体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  <w:r w:rsidRPr="00224976">
              <w:rPr>
                <w:rFonts w:hint="eastAsia"/>
              </w:rPr>
              <w:t>批准</w:t>
            </w:r>
          </w:p>
          <w:p w:rsidR="00224976" w:rsidRPr="00224976" w:rsidRDefault="00224976" w:rsidP="00224976">
            <w:pPr>
              <w:spacing w:line="220" w:lineRule="atLeast"/>
            </w:pPr>
            <w:r w:rsidRPr="00224976">
              <w:rPr>
                <w:rFonts w:hint="eastAsia"/>
              </w:rPr>
              <w:t>教室</w:t>
            </w:r>
          </w:p>
        </w:tc>
      </w:tr>
      <w:tr w:rsidR="00224976" w:rsidRPr="00224976" w:rsidTr="00880B06">
        <w:trPr>
          <w:trHeight w:val="50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  <w:r w:rsidRPr="00224976">
              <w:rPr>
                <w:rFonts w:hint="eastAsia"/>
              </w:rPr>
              <w:t>1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</w:tr>
      <w:tr w:rsidR="00224976" w:rsidRPr="00224976" w:rsidTr="00880B06">
        <w:trPr>
          <w:trHeight w:val="50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  <w:r w:rsidRPr="00224976">
              <w:rPr>
                <w:rFonts w:hint="eastAsia"/>
              </w:rPr>
              <w:t>2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</w:tr>
      <w:tr w:rsidR="00224976" w:rsidRPr="00224976" w:rsidTr="00880B06">
        <w:trPr>
          <w:trHeight w:val="50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  <w:r w:rsidRPr="00224976">
              <w:rPr>
                <w:rFonts w:hint="eastAsia"/>
              </w:rPr>
              <w:t>3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</w:tr>
      <w:tr w:rsidR="00224976" w:rsidRPr="00224976" w:rsidTr="00880B06">
        <w:trPr>
          <w:trHeight w:val="50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  <w:r w:rsidRPr="00224976">
              <w:rPr>
                <w:rFonts w:hint="eastAsia"/>
              </w:rPr>
              <w:t>4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</w:tr>
      <w:tr w:rsidR="00224976" w:rsidRPr="00224976" w:rsidTr="00880B06">
        <w:trPr>
          <w:trHeight w:val="50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  <w:r w:rsidRPr="00224976">
              <w:rPr>
                <w:rFonts w:hint="eastAsia"/>
              </w:rPr>
              <w:t>5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</w:tr>
      <w:tr w:rsidR="00224976" w:rsidRPr="00224976" w:rsidTr="00880B06">
        <w:trPr>
          <w:trHeight w:val="508"/>
          <w:jc w:val="center"/>
        </w:trPr>
        <w:tc>
          <w:tcPr>
            <w:tcW w:w="9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  <w:rPr>
                <w:b/>
              </w:rPr>
            </w:pPr>
            <w:r w:rsidRPr="00224976">
              <w:rPr>
                <w:rFonts w:hint="eastAsia"/>
                <w:b/>
              </w:rPr>
              <w:t xml:space="preserve">3. </w:t>
            </w:r>
            <w:r w:rsidRPr="00224976">
              <w:rPr>
                <w:rFonts w:hint="eastAsia"/>
                <w:b/>
              </w:rPr>
              <w:t>教务处意见</w:t>
            </w:r>
          </w:p>
        </w:tc>
      </w:tr>
      <w:tr w:rsidR="00224976" w:rsidRPr="00224976" w:rsidTr="00880B06">
        <w:trPr>
          <w:trHeight w:val="50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  <w:r w:rsidRPr="00224976">
              <w:rPr>
                <w:rFonts w:hint="eastAsia"/>
              </w:rPr>
              <w:t>审批意见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  <w:r w:rsidRPr="00224976">
              <w:rPr>
                <w:rFonts w:hint="eastAsia"/>
              </w:rPr>
              <w:t>签字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  <w:r w:rsidRPr="00224976">
              <w:rPr>
                <w:rFonts w:hint="eastAsia"/>
              </w:rPr>
              <w:t>日期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</w:p>
        </w:tc>
      </w:tr>
      <w:tr w:rsidR="00224976" w:rsidRPr="00224976" w:rsidTr="00880B06">
        <w:trPr>
          <w:trHeight w:val="508"/>
          <w:jc w:val="center"/>
        </w:trPr>
        <w:tc>
          <w:tcPr>
            <w:tcW w:w="9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  <w:rPr>
                <w:b/>
              </w:rPr>
            </w:pPr>
            <w:r w:rsidRPr="00224976">
              <w:rPr>
                <w:rFonts w:hint="eastAsia"/>
                <w:b/>
              </w:rPr>
              <w:t>4.</w:t>
            </w:r>
            <w:r w:rsidRPr="00224976">
              <w:rPr>
                <w:rFonts w:hint="eastAsia"/>
                <w:b/>
              </w:rPr>
              <w:t>教室管理室</w:t>
            </w:r>
          </w:p>
        </w:tc>
      </w:tr>
      <w:tr w:rsidR="00224976" w:rsidRPr="00224976" w:rsidTr="00880B06">
        <w:trPr>
          <w:trHeight w:val="573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  <w:r w:rsidRPr="00224976">
              <w:rPr>
                <w:rFonts w:hint="eastAsia"/>
              </w:rPr>
              <w:t>备注</w:t>
            </w:r>
          </w:p>
        </w:tc>
        <w:tc>
          <w:tcPr>
            <w:tcW w:w="8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224976" w:rsidRDefault="00224976" w:rsidP="00224976">
            <w:pPr>
              <w:spacing w:line="220" w:lineRule="atLeast"/>
            </w:pPr>
            <w:r w:rsidRPr="00224976">
              <w:rPr>
                <w:rFonts w:hint="eastAsia"/>
              </w:rPr>
              <w:t>请将该表交给教室管理室，由教室管理员为你提供开关门、投影等服务。</w:t>
            </w:r>
          </w:p>
        </w:tc>
      </w:tr>
    </w:tbl>
    <w:p w:rsidR="00224976" w:rsidRPr="00224976" w:rsidRDefault="00224976" w:rsidP="00224976">
      <w:pPr>
        <w:spacing w:line="220" w:lineRule="atLeast"/>
      </w:pPr>
      <w:r w:rsidRPr="00224976">
        <w:rPr>
          <w:rFonts w:hint="eastAsia"/>
        </w:rPr>
        <w:t>备注：</w:t>
      </w:r>
    </w:p>
    <w:p w:rsidR="00224976" w:rsidRPr="00EF38E8" w:rsidRDefault="00224976" w:rsidP="00224976">
      <w:pPr>
        <w:numPr>
          <w:ilvl w:val="0"/>
          <w:numId w:val="1"/>
        </w:numPr>
        <w:spacing w:line="220" w:lineRule="atLeast"/>
        <w:contextualSpacing/>
        <w:rPr>
          <w:sz w:val="20"/>
          <w:szCs w:val="20"/>
        </w:rPr>
      </w:pPr>
      <w:r w:rsidRPr="00EF38E8">
        <w:rPr>
          <w:rFonts w:hint="eastAsia"/>
          <w:sz w:val="20"/>
          <w:szCs w:val="20"/>
        </w:rPr>
        <w:t>教室借用程序需按照《河南测绘职业学院教室管理规定》办理。</w:t>
      </w:r>
    </w:p>
    <w:p w:rsidR="00224976" w:rsidRPr="00EF38E8" w:rsidRDefault="00224976" w:rsidP="00224976">
      <w:pPr>
        <w:numPr>
          <w:ilvl w:val="0"/>
          <w:numId w:val="1"/>
        </w:numPr>
        <w:spacing w:line="220" w:lineRule="atLeast"/>
        <w:contextualSpacing/>
        <w:rPr>
          <w:sz w:val="20"/>
          <w:szCs w:val="20"/>
        </w:rPr>
      </w:pPr>
      <w:r w:rsidRPr="00EF38E8">
        <w:rPr>
          <w:rFonts w:hint="eastAsia"/>
          <w:sz w:val="20"/>
          <w:szCs w:val="20"/>
        </w:rPr>
        <w:t>教室借用后，必须遵守河南测绘职业学院教室管理的有关规定，保持教室卫生，爱护教室设备，人为造成损失者要负责赔偿。</w:t>
      </w:r>
    </w:p>
    <w:p w:rsidR="00224976" w:rsidRPr="00EF38E8" w:rsidRDefault="00224976" w:rsidP="00224976">
      <w:pPr>
        <w:numPr>
          <w:ilvl w:val="0"/>
          <w:numId w:val="1"/>
        </w:numPr>
        <w:spacing w:line="220" w:lineRule="atLeast"/>
        <w:contextualSpacing/>
        <w:rPr>
          <w:sz w:val="20"/>
          <w:szCs w:val="20"/>
        </w:rPr>
      </w:pPr>
      <w:r w:rsidRPr="00EF38E8">
        <w:rPr>
          <w:rFonts w:hint="eastAsia"/>
          <w:sz w:val="20"/>
          <w:szCs w:val="20"/>
        </w:rPr>
        <w:t>流动教室的正常开门和锁门由教务处教室管理室统一安排。</w:t>
      </w:r>
    </w:p>
    <w:p w:rsidR="00224976" w:rsidRPr="00EF38E8" w:rsidRDefault="00224976" w:rsidP="00224976">
      <w:pPr>
        <w:numPr>
          <w:ilvl w:val="0"/>
          <w:numId w:val="1"/>
        </w:numPr>
        <w:spacing w:line="220" w:lineRule="atLeast"/>
        <w:contextualSpacing/>
        <w:rPr>
          <w:sz w:val="20"/>
          <w:szCs w:val="20"/>
        </w:rPr>
      </w:pPr>
      <w:r w:rsidRPr="00EF38E8">
        <w:rPr>
          <w:rFonts w:hint="eastAsia"/>
          <w:sz w:val="20"/>
          <w:szCs w:val="20"/>
        </w:rPr>
        <w:t>教室设施出现问题的请反映给教室管理室，由教室管理室临时安排，教师保障正常上课。</w:t>
      </w:r>
    </w:p>
    <w:p w:rsidR="004358AB" w:rsidRPr="00EF38E8" w:rsidRDefault="00224976" w:rsidP="00D31D50">
      <w:pPr>
        <w:numPr>
          <w:ilvl w:val="0"/>
          <w:numId w:val="1"/>
        </w:numPr>
        <w:spacing w:line="220" w:lineRule="atLeast"/>
        <w:contextualSpacing/>
        <w:rPr>
          <w:sz w:val="20"/>
          <w:szCs w:val="20"/>
        </w:rPr>
      </w:pPr>
      <w:r w:rsidRPr="00EF38E8">
        <w:rPr>
          <w:rFonts w:hint="eastAsia"/>
          <w:sz w:val="20"/>
          <w:szCs w:val="20"/>
        </w:rPr>
        <w:t>有条件时，优先使用网上审批办理手续。</w:t>
      </w:r>
    </w:p>
    <w:sectPr w:rsidR="004358AB" w:rsidRPr="00EF38E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A0" w:rsidRDefault="00A561A0" w:rsidP="00224976">
      <w:pPr>
        <w:spacing w:after="0"/>
      </w:pPr>
      <w:r>
        <w:separator/>
      </w:r>
    </w:p>
  </w:endnote>
  <w:endnote w:type="continuationSeparator" w:id="0">
    <w:p w:rsidR="00A561A0" w:rsidRDefault="00A561A0" w:rsidP="002249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A0" w:rsidRDefault="00A561A0" w:rsidP="00224976">
      <w:pPr>
        <w:spacing w:after="0"/>
      </w:pPr>
      <w:r>
        <w:separator/>
      </w:r>
    </w:p>
  </w:footnote>
  <w:footnote w:type="continuationSeparator" w:id="0">
    <w:p w:rsidR="00A561A0" w:rsidRDefault="00A561A0" w:rsidP="0022497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1E24"/>
    <w:multiLevelType w:val="multilevel"/>
    <w:tmpl w:val="5AD01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24976"/>
    <w:rsid w:val="00323B43"/>
    <w:rsid w:val="003D16BE"/>
    <w:rsid w:val="003D37D8"/>
    <w:rsid w:val="00426133"/>
    <w:rsid w:val="004358AB"/>
    <w:rsid w:val="008B7726"/>
    <w:rsid w:val="009A2CC9"/>
    <w:rsid w:val="00A561A0"/>
    <w:rsid w:val="00C630FC"/>
    <w:rsid w:val="00D31D50"/>
    <w:rsid w:val="00EF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497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97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9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497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PCOS</cp:lastModifiedBy>
  <cp:revision>4</cp:revision>
  <dcterms:created xsi:type="dcterms:W3CDTF">2008-09-11T17:20:00Z</dcterms:created>
  <dcterms:modified xsi:type="dcterms:W3CDTF">2019-03-04T01:07:00Z</dcterms:modified>
</cp:coreProperties>
</file>